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>Р</w:t>
      </w:r>
      <w:bookmarkStart w:id="0" w:name="_GoBack"/>
      <w:bookmarkEnd w:id="0"/>
      <w:r w:rsidRPr="000627EC">
        <w:rPr>
          <w:rFonts w:asciiTheme="minorHAnsi" w:hAnsiTheme="minorHAnsi"/>
          <w:sz w:val="28"/>
          <w:szCs w:val="28"/>
        </w:rPr>
        <w:t>уководителю филиал</w:t>
      </w:r>
      <w:proofErr w:type="gramStart"/>
      <w:r w:rsidRPr="000627EC">
        <w:rPr>
          <w:rFonts w:asciiTheme="minorHAnsi" w:hAnsiTheme="minorHAnsi"/>
          <w:sz w:val="28"/>
          <w:szCs w:val="28"/>
        </w:rPr>
        <w:t>а ООО</w:t>
      </w:r>
      <w:proofErr w:type="gramEnd"/>
      <w:r w:rsidRPr="000627EC">
        <w:rPr>
          <w:rFonts w:asciiTheme="minorHAnsi" w:hAnsiTheme="minorHAnsi"/>
          <w:sz w:val="28"/>
          <w:szCs w:val="28"/>
        </w:rPr>
        <w:t xml:space="preserve"> «Газпром межрегионгаз Пятигорск» в Дагестане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>367002, г</w:t>
      </w:r>
      <w:proofErr w:type="gramStart"/>
      <w:r w:rsidRPr="000627EC">
        <w:rPr>
          <w:rFonts w:asciiTheme="minorHAnsi" w:hAnsiTheme="minorHAnsi"/>
          <w:sz w:val="28"/>
          <w:szCs w:val="28"/>
        </w:rPr>
        <w:t>.М</w:t>
      </w:r>
      <w:proofErr w:type="gramEnd"/>
      <w:r w:rsidRPr="000627EC">
        <w:rPr>
          <w:rFonts w:asciiTheme="minorHAnsi" w:hAnsiTheme="minorHAnsi"/>
          <w:sz w:val="28"/>
          <w:szCs w:val="28"/>
        </w:rPr>
        <w:t>ахачкала, ул. Ярагского 1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</w:p>
    <w:p w:rsidR="000627EC" w:rsidRPr="000627EC" w:rsidRDefault="000627EC" w:rsidP="000627EC">
      <w:pPr>
        <w:pStyle w:val="ConsPlusNonformat"/>
        <w:widowControl/>
        <w:ind w:left="4111"/>
        <w:rPr>
          <w:rFonts w:asciiTheme="minorHAnsi" w:hAnsiTheme="minorHAnsi"/>
          <w:b/>
        </w:rPr>
      </w:pPr>
      <w:r w:rsidRPr="000627EC">
        <w:rPr>
          <w:rFonts w:asciiTheme="minorHAnsi" w:hAnsiTheme="minorHAnsi"/>
          <w:b/>
          <w:highlight w:val="yellow"/>
        </w:rPr>
        <w:t>___________________________________________________</w:t>
      </w:r>
    </w:p>
    <w:p w:rsidR="000627EC" w:rsidRPr="000627EC" w:rsidRDefault="000627EC" w:rsidP="000627EC">
      <w:pPr>
        <w:pStyle w:val="ConsPlusNonformat"/>
        <w:widowControl/>
        <w:ind w:left="4111"/>
        <w:jc w:val="center"/>
        <w:rPr>
          <w:rFonts w:asciiTheme="minorHAnsi" w:hAnsiTheme="minorHAnsi"/>
        </w:rPr>
      </w:pPr>
      <w:r w:rsidRPr="000627EC">
        <w:rPr>
          <w:rFonts w:asciiTheme="minorHAnsi" w:hAnsiTheme="minorHAnsi"/>
        </w:rPr>
        <w:t>(ФИО абонента)</w:t>
      </w:r>
    </w:p>
    <w:p w:rsidR="000627EC" w:rsidRPr="000627EC" w:rsidRDefault="000627EC" w:rsidP="000627EC">
      <w:pPr>
        <w:pStyle w:val="ConsPlusNonformat"/>
        <w:widowControl/>
        <w:ind w:left="4111"/>
        <w:rPr>
          <w:rFonts w:asciiTheme="minorHAnsi" w:hAnsiTheme="minorHAnsi"/>
        </w:rPr>
      </w:pPr>
      <w:r w:rsidRPr="000627EC">
        <w:rPr>
          <w:rFonts w:asciiTheme="minorHAnsi" w:hAnsiTheme="minorHAnsi"/>
          <w:highlight w:val="yellow"/>
        </w:rPr>
        <w:t>___________________________________________________</w:t>
      </w:r>
    </w:p>
    <w:p w:rsidR="00CF4718" w:rsidRPr="000627EC" w:rsidRDefault="000627EC" w:rsidP="000627EC">
      <w:pPr>
        <w:pStyle w:val="ConsPlusNonformat"/>
        <w:widowControl/>
        <w:ind w:left="4111"/>
        <w:jc w:val="center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</w:rPr>
        <w:t>(почтовый адрес абонента)</w:t>
      </w:r>
    </w:p>
    <w:p w:rsidR="00CF4718" w:rsidRPr="000627EC" w:rsidRDefault="00CF4718" w:rsidP="00CF4718">
      <w:pPr>
        <w:pStyle w:val="ConsPlusNonformat"/>
        <w:widowControl/>
        <w:ind w:left="4111"/>
        <w:rPr>
          <w:rFonts w:asciiTheme="minorHAnsi" w:hAnsiTheme="minorHAnsi"/>
          <w:sz w:val="28"/>
          <w:szCs w:val="28"/>
        </w:rPr>
      </w:pPr>
    </w:p>
    <w:p w:rsidR="00CF4718" w:rsidRPr="000627EC" w:rsidRDefault="00CF4718" w:rsidP="00CF4718">
      <w:pPr>
        <w:pStyle w:val="ConsPlusNonformat"/>
        <w:widowControl/>
        <w:jc w:val="center"/>
        <w:rPr>
          <w:rFonts w:asciiTheme="minorHAnsi" w:hAnsiTheme="minorHAnsi"/>
          <w:sz w:val="28"/>
          <w:szCs w:val="28"/>
        </w:rPr>
      </w:pPr>
      <w:r w:rsidRPr="000627EC">
        <w:rPr>
          <w:rFonts w:asciiTheme="minorHAnsi" w:hAnsiTheme="minorHAnsi"/>
          <w:sz w:val="28"/>
          <w:szCs w:val="28"/>
        </w:rPr>
        <w:t>За</w:t>
      </w:r>
      <w:r w:rsidR="000843D0" w:rsidRPr="000627EC">
        <w:rPr>
          <w:rFonts w:asciiTheme="minorHAnsi" w:hAnsiTheme="minorHAnsi"/>
          <w:sz w:val="28"/>
          <w:szCs w:val="28"/>
        </w:rPr>
        <w:t>явка на перерасчет</w:t>
      </w:r>
    </w:p>
    <w:p w:rsidR="00CF4718" w:rsidRPr="000627EC" w:rsidRDefault="00CF4718" w:rsidP="00CF4718">
      <w:pPr>
        <w:pStyle w:val="ConsPlusNonformat"/>
        <w:widowControl/>
        <w:rPr>
          <w:rFonts w:asciiTheme="minorHAnsi" w:hAnsiTheme="minorHAnsi"/>
          <w:sz w:val="28"/>
          <w:szCs w:val="28"/>
        </w:rPr>
      </w:pPr>
    </w:p>
    <w:p w:rsidR="00263E8E" w:rsidRDefault="00407A35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Я в соответствии со свидетельством о государственной регистрации права собственности </w:t>
      </w:r>
      <w:r w:rsidRPr="00407A35">
        <w:rPr>
          <w:rFonts w:asciiTheme="minorHAnsi" w:hAnsiTheme="minorHAnsi"/>
          <w:sz w:val="28"/>
          <w:szCs w:val="28"/>
          <w:shd w:val="clear" w:color="auto" w:fill="FFFF00"/>
        </w:rPr>
        <w:t>____</w:t>
      </w:r>
      <w:r>
        <w:rPr>
          <w:rFonts w:asciiTheme="minorHAnsi" w:hAnsiTheme="minorHAnsi"/>
          <w:sz w:val="28"/>
          <w:szCs w:val="28"/>
        </w:rPr>
        <w:t xml:space="preserve"> № </w:t>
      </w:r>
      <w:r w:rsidRPr="00407A35">
        <w:rPr>
          <w:rFonts w:asciiTheme="minorHAnsi" w:hAnsiTheme="minorHAnsi"/>
          <w:sz w:val="28"/>
          <w:szCs w:val="28"/>
          <w:shd w:val="clear" w:color="auto" w:fill="FFFF00"/>
        </w:rPr>
        <w:t>____________</w:t>
      </w:r>
      <w:r>
        <w:rPr>
          <w:rFonts w:asciiTheme="minorHAnsi" w:hAnsiTheme="minorHAnsi"/>
          <w:sz w:val="28"/>
          <w:szCs w:val="28"/>
        </w:rPr>
        <w:t xml:space="preserve"> с «</w:t>
      </w:r>
      <w:r w:rsidRPr="00407A35">
        <w:rPr>
          <w:rFonts w:asciiTheme="minorHAnsi" w:hAnsiTheme="minorHAnsi"/>
          <w:sz w:val="28"/>
          <w:szCs w:val="28"/>
          <w:highlight w:val="yellow"/>
        </w:rPr>
        <w:t>__</w:t>
      </w:r>
      <w:r>
        <w:rPr>
          <w:rFonts w:asciiTheme="minorHAnsi" w:hAnsiTheme="minorHAnsi"/>
          <w:sz w:val="28"/>
          <w:szCs w:val="28"/>
        </w:rPr>
        <w:t xml:space="preserve">» </w:t>
      </w:r>
      <w:r w:rsidRPr="00407A35">
        <w:rPr>
          <w:rFonts w:asciiTheme="minorHAnsi" w:hAnsiTheme="minorHAnsi"/>
          <w:sz w:val="28"/>
          <w:szCs w:val="28"/>
          <w:highlight w:val="yellow"/>
        </w:rPr>
        <w:t>_________</w:t>
      </w:r>
      <w:r>
        <w:rPr>
          <w:rFonts w:asciiTheme="minorHAnsi" w:hAnsiTheme="minorHAnsi"/>
          <w:sz w:val="28"/>
          <w:szCs w:val="28"/>
        </w:rPr>
        <w:t xml:space="preserve"> 20</w:t>
      </w:r>
      <w:r w:rsidRPr="00407A35">
        <w:rPr>
          <w:rFonts w:asciiTheme="minorHAnsi" w:hAnsiTheme="minorHAnsi"/>
          <w:sz w:val="28"/>
          <w:szCs w:val="28"/>
          <w:highlight w:val="yellow"/>
        </w:rPr>
        <w:t>__</w:t>
      </w:r>
      <w:r>
        <w:rPr>
          <w:rFonts w:asciiTheme="minorHAnsi" w:hAnsiTheme="minorHAnsi"/>
          <w:sz w:val="28"/>
          <w:szCs w:val="28"/>
        </w:rPr>
        <w:t xml:space="preserve">г. являюсь собственником жилого помещения, расположенного </w:t>
      </w:r>
      <w:r w:rsidRPr="000627EC">
        <w:rPr>
          <w:rFonts w:asciiTheme="minorHAnsi" w:hAnsiTheme="minorHAnsi"/>
          <w:sz w:val="28"/>
          <w:szCs w:val="28"/>
        </w:rPr>
        <w:t xml:space="preserve">по адресу: </w:t>
      </w:r>
      <w:r w:rsidRPr="000627EC">
        <w:rPr>
          <w:rFonts w:asciiTheme="minorHAnsi" w:hAnsiTheme="minorHAnsi"/>
          <w:sz w:val="28"/>
          <w:szCs w:val="28"/>
          <w:highlight w:val="yellow"/>
        </w:rPr>
        <w:t>__________________________________________________________________.</w:t>
      </w:r>
      <w:r w:rsidR="00263E8E">
        <w:rPr>
          <w:rFonts w:asciiTheme="minorHAnsi" w:hAnsiTheme="minorHAnsi"/>
          <w:sz w:val="28"/>
          <w:szCs w:val="28"/>
        </w:rPr>
        <w:t xml:space="preserve"> </w:t>
      </w:r>
    </w:p>
    <w:p w:rsidR="00263E8E" w:rsidRDefault="00263E8E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407A35" w:rsidRDefault="00263E8E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 w:rsidRPr="00263E8E">
        <w:rPr>
          <w:rFonts w:asciiTheme="minorHAnsi" w:hAnsiTheme="minorHAnsi"/>
          <w:color w:val="FF0000"/>
          <w:sz w:val="28"/>
          <w:szCs w:val="28"/>
        </w:rPr>
        <w:t>На момент возникновения права собственности</w:t>
      </w:r>
      <w:r>
        <w:rPr>
          <w:rFonts w:asciiTheme="minorHAnsi" w:hAnsiTheme="minorHAnsi"/>
          <w:color w:val="FF0000"/>
          <w:sz w:val="28"/>
          <w:szCs w:val="28"/>
        </w:rPr>
        <w:t>,</w:t>
      </w:r>
      <w:r w:rsidRPr="00263E8E">
        <w:rPr>
          <w:rFonts w:asciiTheme="minorHAnsi" w:hAnsiTheme="minorHAnsi"/>
          <w:color w:val="FF0000"/>
          <w:sz w:val="28"/>
          <w:szCs w:val="28"/>
        </w:rPr>
        <w:t xml:space="preserve"> показания газового счетчика № </w:t>
      </w:r>
      <w:r w:rsidRPr="00263E8E">
        <w:rPr>
          <w:rFonts w:asciiTheme="minorHAnsi" w:hAnsiTheme="minorHAnsi"/>
          <w:color w:val="FF0000"/>
          <w:sz w:val="28"/>
          <w:szCs w:val="28"/>
          <w:highlight w:val="yellow"/>
        </w:rPr>
        <w:t>_______</w:t>
      </w:r>
      <w:r>
        <w:rPr>
          <w:rFonts w:asciiTheme="minorHAnsi" w:hAnsiTheme="minorHAnsi"/>
          <w:color w:val="FF0000"/>
          <w:sz w:val="28"/>
          <w:szCs w:val="28"/>
          <w:highlight w:val="yellow"/>
        </w:rPr>
        <w:t>_</w:t>
      </w:r>
      <w:r w:rsidRPr="00263E8E">
        <w:rPr>
          <w:rFonts w:asciiTheme="minorHAnsi" w:hAnsiTheme="minorHAnsi"/>
          <w:color w:val="FF0000"/>
          <w:sz w:val="28"/>
          <w:szCs w:val="28"/>
          <w:highlight w:val="yellow"/>
        </w:rPr>
        <w:t>___</w:t>
      </w:r>
      <w:r w:rsidRPr="00263E8E">
        <w:rPr>
          <w:rFonts w:asciiTheme="minorHAnsi" w:hAnsiTheme="minorHAnsi"/>
          <w:color w:val="FF0000"/>
          <w:sz w:val="28"/>
          <w:szCs w:val="28"/>
        </w:rPr>
        <w:t>, установленного в моем жилом помещении</w:t>
      </w:r>
      <w:r>
        <w:rPr>
          <w:rFonts w:asciiTheme="minorHAnsi" w:hAnsiTheme="minorHAnsi"/>
          <w:color w:val="FF0000"/>
          <w:sz w:val="28"/>
          <w:szCs w:val="28"/>
        </w:rPr>
        <w:t>,</w:t>
      </w:r>
      <w:r w:rsidRPr="00263E8E">
        <w:rPr>
          <w:rFonts w:asciiTheme="minorHAnsi" w:hAnsiTheme="minorHAnsi"/>
          <w:color w:val="FF0000"/>
          <w:sz w:val="28"/>
          <w:szCs w:val="28"/>
        </w:rPr>
        <w:t xml:space="preserve"> составляли </w:t>
      </w:r>
      <w:r w:rsidRPr="00263E8E">
        <w:rPr>
          <w:rFonts w:asciiTheme="minorHAnsi" w:hAnsiTheme="minorHAnsi"/>
          <w:color w:val="FF0000"/>
          <w:sz w:val="28"/>
          <w:szCs w:val="28"/>
          <w:highlight w:val="yellow"/>
        </w:rPr>
        <w:t>____________</w:t>
      </w:r>
      <w:r w:rsidRPr="00263E8E">
        <w:rPr>
          <w:rFonts w:asciiTheme="minorHAnsi" w:hAnsiTheme="minorHAnsi"/>
          <w:color w:val="FF0000"/>
          <w:sz w:val="28"/>
          <w:szCs w:val="28"/>
        </w:rPr>
        <w:t xml:space="preserve"> м</w:t>
      </w:r>
      <w:r w:rsidRPr="00263E8E">
        <w:rPr>
          <w:rFonts w:asciiTheme="minorHAnsi" w:hAnsiTheme="minorHAnsi"/>
          <w:color w:val="FF0000"/>
          <w:sz w:val="28"/>
          <w:szCs w:val="28"/>
          <w:vertAlign w:val="superscript"/>
        </w:rPr>
        <w:t>3</w:t>
      </w:r>
      <w:r w:rsidRPr="00263E8E">
        <w:rPr>
          <w:rFonts w:asciiTheme="minorHAnsi" w:hAnsiTheme="minorHAnsi"/>
          <w:color w:val="FF0000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07A35" w:rsidRDefault="00407A35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407A35" w:rsidRDefault="00407A35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соответствии с п.5 ч.2 ст. 153 ЖК РФ обязанность по внесению платы за жилое помещение и коммунальные услуги возникает у собственника жилого помещения с момента возникновения  права собственности.</w:t>
      </w:r>
    </w:p>
    <w:p w:rsidR="00407A35" w:rsidRDefault="00407A35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CF4718" w:rsidRPr="000627EC" w:rsidRDefault="00407A35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связи с чем, п</w:t>
      </w:r>
      <w:r w:rsidR="00CF4718" w:rsidRPr="000627EC">
        <w:rPr>
          <w:rFonts w:asciiTheme="minorHAnsi" w:hAnsiTheme="minorHAnsi"/>
          <w:sz w:val="28"/>
          <w:szCs w:val="28"/>
        </w:rPr>
        <w:t>рошу вас</w:t>
      </w:r>
      <w:r w:rsidR="00263E8E">
        <w:rPr>
          <w:rFonts w:asciiTheme="minorHAnsi" w:hAnsiTheme="minorHAnsi"/>
          <w:sz w:val="28"/>
          <w:szCs w:val="28"/>
        </w:rPr>
        <w:t xml:space="preserve"> переоформить лицевой счет </w:t>
      </w:r>
      <w:r w:rsidR="00263E8E" w:rsidRPr="000627EC">
        <w:rPr>
          <w:rFonts w:asciiTheme="minorHAnsi" w:hAnsiTheme="minorHAnsi"/>
          <w:sz w:val="28"/>
          <w:szCs w:val="28"/>
        </w:rPr>
        <w:t xml:space="preserve">№ </w:t>
      </w:r>
      <w:r w:rsidR="00263E8E" w:rsidRPr="000627EC">
        <w:rPr>
          <w:rFonts w:asciiTheme="minorHAnsi" w:hAnsiTheme="minorHAnsi"/>
          <w:sz w:val="28"/>
          <w:szCs w:val="28"/>
          <w:highlight w:val="yellow"/>
        </w:rPr>
        <w:t>_________________</w:t>
      </w:r>
      <w:r w:rsidR="00263E8E">
        <w:rPr>
          <w:rFonts w:asciiTheme="minorHAnsi" w:hAnsiTheme="minorHAnsi"/>
          <w:sz w:val="28"/>
          <w:szCs w:val="28"/>
        </w:rPr>
        <w:t xml:space="preserve"> на меня и</w:t>
      </w:r>
      <w:r w:rsidR="00CF4718" w:rsidRPr="000627EC">
        <w:rPr>
          <w:rFonts w:asciiTheme="minorHAnsi" w:hAnsiTheme="minorHAnsi"/>
          <w:sz w:val="28"/>
          <w:szCs w:val="28"/>
        </w:rPr>
        <w:t xml:space="preserve"> сделать перерасчет </w:t>
      </w:r>
      <w:r w:rsidR="000843D0" w:rsidRPr="000627EC">
        <w:rPr>
          <w:rFonts w:asciiTheme="minorHAnsi" w:hAnsiTheme="minorHAnsi"/>
          <w:sz w:val="28"/>
          <w:szCs w:val="28"/>
        </w:rPr>
        <w:t xml:space="preserve">суммы задолженности </w:t>
      </w:r>
      <w:r w:rsidR="00263E8E">
        <w:rPr>
          <w:rFonts w:asciiTheme="minorHAnsi" w:hAnsiTheme="minorHAnsi"/>
          <w:sz w:val="28"/>
          <w:szCs w:val="28"/>
        </w:rPr>
        <w:t xml:space="preserve">по нему, </w:t>
      </w:r>
      <w:r>
        <w:rPr>
          <w:rFonts w:asciiTheme="minorHAnsi" w:hAnsiTheme="minorHAnsi"/>
          <w:sz w:val="28"/>
          <w:szCs w:val="28"/>
        </w:rPr>
        <w:t>исключив из нее задолженность прежнего собственника</w:t>
      </w:r>
      <w:r w:rsidR="00263E8E">
        <w:rPr>
          <w:rFonts w:asciiTheme="minorHAnsi" w:hAnsiTheme="minorHAnsi"/>
          <w:sz w:val="28"/>
          <w:szCs w:val="28"/>
        </w:rPr>
        <w:t>.</w:t>
      </w: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0843D0" w:rsidRDefault="00263E8E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Приложение:</w:t>
      </w:r>
    </w:p>
    <w:p w:rsidR="00263E8E" w:rsidRDefault="00263E8E" w:rsidP="00263E8E">
      <w:pPr>
        <w:pStyle w:val="ConsPlusNonformat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Копии документов о праве собственности на жилое помещение;</w:t>
      </w:r>
    </w:p>
    <w:p w:rsidR="00263E8E" w:rsidRPr="000627EC" w:rsidRDefault="00263E8E" w:rsidP="00263E8E">
      <w:pPr>
        <w:pStyle w:val="ConsPlusNonformat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Копия паспорта нового собственника.</w:t>
      </w:r>
    </w:p>
    <w:p w:rsidR="000843D0" w:rsidRPr="000627EC" w:rsidRDefault="000843D0" w:rsidP="00CF4718">
      <w:pPr>
        <w:pStyle w:val="ConsPlusNonformat"/>
        <w:widowControl/>
        <w:jc w:val="both"/>
        <w:rPr>
          <w:rFonts w:asciiTheme="minorHAnsi" w:hAnsiTheme="minorHAnsi"/>
          <w:sz w:val="28"/>
          <w:szCs w:val="28"/>
        </w:rPr>
      </w:pPr>
    </w:p>
    <w:p w:rsidR="000627EC" w:rsidRPr="000627EC" w:rsidRDefault="000843D0" w:rsidP="00CF4718">
      <w:pPr>
        <w:pStyle w:val="ConsPlusNonformat"/>
        <w:widowControl/>
        <w:jc w:val="both"/>
        <w:rPr>
          <w:rFonts w:asciiTheme="minorHAnsi" w:hAnsiTheme="minorHAnsi" w:cs="Arial"/>
          <w:sz w:val="24"/>
          <w:szCs w:val="24"/>
        </w:rPr>
      </w:pPr>
      <w:r w:rsidRPr="000627EC">
        <w:rPr>
          <w:rFonts w:asciiTheme="minorHAnsi" w:hAnsiTheme="minorHAnsi"/>
          <w:sz w:val="28"/>
          <w:szCs w:val="28"/>
          <w:highlight w:val="yellow"/>
        </w:rPr>
        <w:t>__________</w:t>
      </w:r>
      <w:r w:rsidR="000627EC" w:rsidRPr="000627EC">
        <w:rPr>
          <w:rFonts w:asciiTheme="minorHAnsi" w:hAnsiTheme="minorHAnsi"/>
          <w:sz w:val="28"/>
          <w:szCs w:val="28"/>
          <w:highlight w:val="yellow"/>
        </w:rPr>
        <w:t>_______</w:t>
      </w:r>
      <w:r w:rsidRPr="000627EC">
        <w:rPr>
          <w:rFonts w:asciiTheme="minorHAnsi" w:hAnsiTheme="minorHAnsi"/>
          <w:sz w:val="28"/>
          <w:szCs w:val="28"/>
          <w:highlight w:val="yellow"/>
        </w:rPr>
        <w:t>_</w:t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Pr="000627EC">
        <w:rPr>
          <w:rFonts w:asciiTheme="minorHAnsi" w:hAnsiTheme="minorHAnsi"/>
          <w:sz w:val="28"/>
          <w:szCs w:val="28"/>
        </w:rPr>
        <w:tab/>
      </w:r>
      <w:r w:rsidR="000627EC" w:rsidRPr="000627EC">
        <w:rPr>
          <w:rFonts w:asciiTheme="minorHAnsi" w:hAnsiTheme="minorHAnsi" w:cs="Arial"/>
          <w:sz w:val="24"/>
          <w:szCs w:val="24"/>
          <w:highlight w:val="yellow"/>
        </w:rPr>
        <w:t>___________</w:t>
      </w:r>
      <w:r w:rsidR="000627EC" w:rsidRPr="000627EC">
        <w:rPr>
          <w:rFonts w:asciiTheme="minorHAnsi" w:hAnsiTheme="minorHAnsi" w:cs="Arial"/>
          <w:sz w:val="24"/>
          <w:szCs w:val="24"/>
        </w:rPr>
        <w:t xml:space="preserve"> </w:t>
      </w:r>
    </w:p>
    <w:p w:rsidR="000843D0" w:rsidRPr="000627EC" w:rsidRDefault="000627EC" w:rsidP="00CF4718">
      <w:pPr>
        <w:pStyle w:val="ConsPlusNonformat"/>
        <w:widowControl/>
        <w:jc w:val="both"/>
        <w:rPr>
          <w:rFonts w:asciiTheme="minorHAnsi" w:hAnsiTheme="minorHAnsi"/>
        </w:rPr>
      </w:pPr>
      <w:r w:rsidRPr="000627EC">
        <w:rPr>
          <w:rFonts w:asciiTheme="minorHAnsi" w:hAnsiTheme="minorHAnsi" w:cs="Arial"/>
        </w:rPr>
        <w:t xml:space="preserve">ФИО </w:t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</w:r>
      <w:r w:rsidRPr="000627EC">
        <w:rPr>
          <w:rFonts w:asciiTheme="minorHAnsi" w:hAnsiTheme="minorHAnsi" w:cs="Arial"/>
        </w:rPr>
        <w:tab/>
        <w:t>(подпись)</w:t>
      </w:r>
    </w:p>
    <w:sectPr w:rsidR="000843D0" w:rsidRPr="000627EC" w:rsidSect="006B65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6" w:rsidRDefault="004C5F26" w:rsidP="004C5F26">
      <w:pPr>
        <w:spacing w:after="0" w:line="240" w:lineRule="auto"/>
      </w:pPr>
      <w:r>
        <w:separator/>
      </w:r>
    </w:p>
  </w:endnote>
  <w:endnote w:type="continuationSeparator" w:id="0">
    <w:p w:rsidR="004C5F26" w:rsidRDefault="004C5F26" w:rsidP="004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6" w:rsidRDefault="004C5F26" w:rsidP="004C5F26">
      <w:pPr>
        <w:spacing w:after="0" w:line="240" w:lineRule="auto"/>
      </w:pPr>
      <w:r>
        <w:separator/>
      </w:r>
    </w:p>
  </w:footnote>
  <w:footnote w:type="continuationSeparator" w:id="0">
    <w:p w:rsidR="004C5F26" w:rsidRDefault="004C5F26" w:rsidP="004C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26" w:rsidRDefault="004C5F26" w:rsidP="004C5F26">
    <w:pPr>
      <w:pStyle w:val="a3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Разработан</w:t>
    </w:r>
    <w:proofErr w:type="gramStart"/>
    <w:r>
      <w:rPr>
        <w:rFonts w:asciiTheme="majorHAnsi" w:hAnsiTheme="majorHAnsi"/>
        <w:i/>
        <w:sz w:val="16"/>
        <w:szCs w:val="16"/>
      </w:rPr>
      <w:t>о ООО</w:t>
    </w:r>
    <w:proofErr w:type="gramEnd"/>
    <w:r>
      <w:rPr>
        <w:rFonts w:asciiTheme="majorHAnsi" w:hAnsiTheme="majorHAnsi"/>
        <w:i/>
        <w:sz w:val="16"/>
        <w:szCs w:val="16"/>
      </w:rPr>
      <w:t xml:space="preserve"> «Центр имущественных споров», +7 (8722) 93-67-85, +7 (988) 293-67-85,</w:t>
    </w:r>
  </w:p>
  <w:p w:rsidR="004C5F26" w:rsidRDefault="004C5F26" w:rsidP="004C5F26">
    <w:pPr>
      <w:pStyle w:val="a3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hyperlink r:id="rId1" w:history="1">
      <w:r>
        <w:rPr>
          <w:rStyle w:val="a7"/>
          <w:rFonts w:asciiTheme="majorHAnsi" w:hAnsiTheme="majorHAnsi"/>
          <w:i/>
          <w:sz w:val="16"/>
          <w:szCs w:val="16"/>
        </w:rPr>
        <w:t>http://center-i-s.ru</w:t>
      </w:r>
    </w:hyperlink>
    <w:r>
      <w:rPr>
        <w:rFonts w:asciiTheme="majorHAnsi" w:hAnsiTheme="majorHAnsi"/>
        <w:i/>
        <w:sz w:val="16"/>
        <w:szCs w:val="16"/>
      </w:rPr>
      <w:t xml:space="preserve">, 367002, Россия, </w:t>
    </w:r>
    <w:proofErr w:type="spellStart"/>
    <w:r>
      <w:rPr>
        <w:rFonts w:asciiTheme="majorHAnsi" w:hAnsiTheme="majorHAnsi"/>
        <w:i/>
        <w:sz w:val="16"/>
        <w:szCs w:val="16"/>
      </w:rPr>
      <w:t>р</w:t>
    </w:r>
    <w:proofErr w:type="gramStart"/>
    <w:r>
      <w:rPr>
        <w:rFonts w:asciiTheme="majorHAnsi" w:hAnsiTheme="majorHAnsi"/>
        <w:i/>
        <w:sz w:val="16"/>
        <w:szCs w:val="16"/>
      </w:rPr>
      <w:t>.Д</w:t>
    </w:r>
    <w:proofErr w:type="gramEnd"/>
    <w:r>
      <w:rPr>
        <w:rFonts w:asciiTheme="majorHAnsi" w:hAnsiTheme="majorHAnsi"/>
        <w:i/>
        <w:sz w:val="16"/>
        <w:szCs w:val="16"/>
      </w:rPr>
      <w:t>агестан</w:t>
    </w:r>
    <w:proofErr w:type="spellEnd"/>
    <w:r>
      <w:rPr>
        <w:rFonts w:asciiTheme="majorHAnsi" w:hAnsiTheme="majorHAnsi"/>
        <w:i/>
        <w:sz w:val="16"/>
        <w:szCs w:val="16"/>
      </w:rPr>
      <w:t xml:space="preserve">, г. Махачкала, ул. </w:t>
    </w:r>
    <w:proofErr w:type="spellStart"/>
    <w:r>
      <w:rPr>
        <w:rFonts w:asciiTheme="majorHAnsi" w:hAnsiTheme="majorHAnsi"/>
        <w:i/>
        <w:sz w:val="16"/>
        <w:szCs w:val="16"/>
      </w:rPr>
      <w:t>Даниялова</w:t>
    </w:r>
    <w:proofErr w:type="spellEnd"/>
    <w:r>
      <w:rPr>
        <w:rFonts w:asciiTheme="majorHAnsi" w:hAnsiTheme="majorHAnsi"/>
        <w:i/>
        <w:sz w:val="16"/>
        <w:szCs w:val="16"/>
      </w:rPr>
      <w:t>, д. 92.</w:t>
    </w:r>
  </w:p>
  <w:p w:rsidR="004C5F26" w:rsidRDefault="004C5F26" w:rsidP="004C5F26">
    <w:pPr>
      <w:pStyle w:val="a3"/>
      <w:rPr>
        <w:rFonts w:asciiTheme="majorHAnsi" w:hAnsiTheme="majorHAnsi"/>
        <w:i/>
      </w:rPr>
    </w:pPr>
  </w:p>
  <w:p w:rsidR="004C5F26" w:rsidRDefault="004C5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039"/>
    <w:multiLevelType w:val="hybridMultilevel"/>
    <w:tmpl w:val="DD26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18"/>
    <w:rsid w:val="000627EC"/>
    <w:rsid w:val="000843D0"/>
    <w:rsid w:val="00206AC9"/>
    <w:rsid w:val="00263E8E"/>
    <w:rsid w:val="00407A35"/>
    <w:rsid w:val="004C5F26"/>
    <w:rsid w:val="00644C35"/>
    <w:rsid w:val="006B659E"/>
    <w:rsid w:val="008F6C48"/>
    <w:rsid w:val="00AC3AC2"/>
    <w:rsid w:val="00AD40C5"/>
    <w:rsid w:val="00AE1752"/>
    <w:rsid w:val="00C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4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F26"/>
  </w:style>
  <w:style w:type="paragraph" w:styleId="a5">
    <w:name w:val="footer"/>
    <w:basedOn w:val="a"/>
    <w:link w:val="a6"/>
    <w:uiPriority w:val="99"/>
    <w:unhideWhenUsed/>
    <w:rsid w:val="004C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F26"/>
  </w:style>
  <w:style w:type="character" w:styleId="a7">
    <w:name w:val="Hyperlink"/>
    <w:basedOn w:val="a0"/>
    <w:uiPriority w:val="99"/>
    <w:semiHidden/>
    <w:unhideWhenUsed/>
    <w:rsid w:val="004C5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nter-i-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1</cp:lastModifiedBy>
  <cp:revision>3</cp:revision>
  <cp:lastPrinted>2014-10-22T10:11:00Z</cp:lastPrinted>
  <dcterms:created xsi:type="dcterms:W3CDTF">2014-11-05T09:19:00Z</dcterms:created>
  <dcterms:modified xsi:type="dcterms:W3CDTF">2014-11-05T10:29:00Z</dcterms:modified>
</cp:coreProperties>
</file>